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8A61" w14:textId="77777777" w:rsidR="006D46DD" w:rsidRDefault="006D46DD">
      <w:pPr>
        <w:pStyle w:val="Title"/>
        <w:rPr>
          <w:rFonts w:ascii="Arial" w:hAnsi="Arial" w:cs="Arial"/>
          <w:sz w:val="24"/>
        </w:rPr>
      </w:pPr>
    </w:p>
    <w:p w14:paraId="22287E31" w14:textId="4F7C5809" w:rsidR="00EB12CD" w:rsidRPr="0061208E" w:rsidRDefault="001D39F4" w:rsidP="001D39F4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sz w:val="22"/>
          <w:szCs w:val="22"/>
        </w:rPr>
        <w:t xml:space="preserve">Students </w:t>
      </w:r>
      <w:r w:rsidR="00EB12CD" w:rsidRPr="0061208E">
        <w:rPr>
          <w:rFonts w:ascii="Arial" w:hAnsi="Arial" w:cs="Arial"/>
          <w:sz w:val="22"/>
          <w:szCs w:val="22"/>
        </w:rPr>
        <w:t>Name</w:t>
      </w:r>
      <w:r w:rsidRPr="0061208E">
        <w:rPr>
          <w:rFonts w:ascii="Arial" w:hAnsi="Arial" w:cs="Arial"/>
          <w:sz w:val="22"/>
          <w:szCs w:val="22"/>
        </w:rPr>
        <w:t xml:space="preserve"> (Print)</w:t>
      </w:r>
      <w:r w:rsidR="00EB12CD" w:rsidRPr="0061208E">
        <w:rPr>
          <w:rFonts w:ascii="Arial" w:hAnsi="Arial" w:cs="Arial"/>
          <w:sz w:val="22"/>
          <w:szCs w:val="22"/>
        </w:rPr>
        <w:t>_____</w:t>
      </w:r>
      <w:r w:rsidRPr="0061208E">
        <w:rPr>
          <w:rFonts w:ascii="Arial" w:hAnsi="Arial" w:cs="Arial"/>
          <w:sz w:val="22"/>
          <w:szCs w:val="22"/>
        </w:rPr>
        <w:t>_____________________________</w:t>
      </w:r>
      <w:r w:rsidR="00EB12CD" w:rsidRPr="0061208E">
        <w:rPr>
          <w:rFonts w:ascii="Arial" w:hAnsi="Arial" w:cs="Arial"/>
          <w:sz w:val="22"/>
          <w:szCs w:val="22"/>
        </w:rPr>
        <w:tab/>
        <w:t>Block_________</w:t>
      </w:r>
    </w:p>
    <w:p w14:paraId="067DE6A3" w14:textId="77777777" w:rsidR="00EB12CD" w:rsidRPr="0061208E" w:rsidRDefault="00EB12CD">
      <w:pPr>
        <w:pStyle w:val="Title"/>
        <w:rPr>
          <w:sz w:val="22"/>
          <w:szCs w:val="22"/>
        </w:rPr>
      </w:pPr>
    </w:p>
    <w:p w14:paraId="61AF7ED3" w14:textId="28E27D6D" w:rsidR="00EB12CD" w:rsidRPr="0061208E" w:rsidRDefault="00EB12CD" w:rsidP="006913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sz w:val="22"/>
          <w:szCs w:val="22"/>
        </w:rPr>
        <w:t xml:space="preserve">The criteria are </w:t>
      </w:r>
      <w:r w:rsidR="005976DD" w:rsidRPr="0061208E">
        <w:rPr>
          <w:rFonts w:ascii="Arial" w:hAnsi="Arial" w:cs="Arial"/>
          <w:sz w:val="22"/>
          <w:szCs w:val="22"/>
        </w:rPr>
        <w:t>as follows:  1) daily participation</w:t>
      </w:r>
      <w:r w:rsidRPr="0061208E">
        <w:rPr>
          <w:rFonts w:ascii="Arial" w:hAnsi="Arial" w:cs="Arial"/>
          <w:sz w:val="22"/>
          <w:szCs w:val="22"/>
        </w:rPr>
        <w:t xml:space="preserve">, 2) </w:t>
      </w:r>
      <w:r w:rsidR="0070175C" w:rsidRPr="0061208E">
        <w:rPr>
          <w:rFonts w:ascii="Arial" w:hAnsi="Arial" w:cs="Arial"/>
          <w:sz w:val="22"/>
          <w:szCs w:val="22"/>
        </w:rPr>
        <w:t>playing tests</w:t>
      </w:r>
      <w:r w:rsidR="005976DD" w:rsidRPr="0061208E">
        <w:rPr>
          <w:rFonts w:ascii="Arial" w:hAnsi="Arial" w:cs="Arial"/>
          <w:sz w:val="22"/>
          <w:szCs w:val="22"/>
        </w:rPr>
        <w:t>, 3) concerts/recitals</w:t>
      </w:r>
      <w:r w:rsidRPr="0061208E">
        <w:rPr>
          <w:rFonts w:ascii="Arial" w:hAnsi="Arial" w:cs="Arial"/>
          <w:sz w:val="22"/>
          <w:szCs w:val="22"/>
        </w:rPr>
        <w:t xml:space="preserve">, 4) written assignments, and 5) extra credit.  </w:t>
      </w:r>
      <w:r w:rsidR="00286F61">
        <w:rPr>
          <w:rFonts w:ascii="Arial" w:hAnsi="Arial" w:cs="Arial"/>
          <w:sz w:val="22"/>
          <w:szCs w:val="22"/>
        </w:rPr>
        <w:t>Grades are based on a 10-point WEIGHTED grading system</w:t>
      </w:r>
      <w:r w:rsidR="00A61D10">
        <w:rPr>
          <w:rFonts w:ascii="Arial" w:hAnsi="Arial" w:cs="Arial"/>
          <w:sz w:val="22"/>
          <w:szCs w:val="22"/>
        </w:rPr>
        <w:t>, earning points toward</w:t>
      </w:r>
      <w:r w:rsidR="005976DD" w:rsidRPr="0061208E">
        <w:rPr>
          <w:rFonts w:ascii="Arial" w:hAnsi="Arial" w:cs="Arial"/>
          <w:sz w:val="22"/>
          <w:szCs w:val="22"/>
        </w:rPr>
        <w:t xml:space="preserve"> successfully meeting the </w:t>
      </w:r>
      <w:r w:rsidR="006D46DD" w:rsidRPr="0061208E">
        <w:rPr>
          <w:rFonts w:ascii="Arial" w:hAnsi="Arial" w:cs="Arial"/>
          <w:sz w:val="22"/>
          <w:szCs w:val="22"/>
        </w:rPr>
        <w:t>course competencies.</w:t>
      </w:r>
    </w:p>
    <w:p w14:paraId="72DCA1FB" w14:textId="77777777" w:rsidR="001D39F4" w:rsidRPr="0061208E" w:rsidRDefault="001D39F4" w:rsidP="001D39F4">
      <w:pPr>
        <w:jc w:val="both"/>
        <w:rPr>
          <w:rFonts w:ascii="Arial" w:hAnsi="Arial" w:cs="Arial"/>
          <w:sz w:val="22"/>
          <w:szCs w:val="22"/>
        </w:rPr>
      </w:pPr>
    </w:p>
    <w:p w14:paraId="153F113F" w14:textId="1692C1AA" w:rsidR="001D39F4" w:rsidRPr="0061208E" w:rsidRDefault="00952B2D" w:rsidP="001D39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1D39F4" w:rsidRPr="0061208E">
        <w:rPr>
          <w:rFonts w:ascii="Arial" w:hAnsi="Arial" w:cs="Arial"/>
          <w:sz w:val="22"/>
          <w:szCs w:val="22"/>
        </w:rPr>
        <w:t>Competency Statements:</w:t>
      </w:r>
    </w:p>
    <w:p w14:paraId="61937FA3" w14:textId="30523509" w:rsidR="006D46DD" w:rsidRPr="0061208E" w:rsidRDefault="006D46DD" w:rsidP="006D46DD">
      <w:pPr>
        <w:pStyle w:val="Normal1"/>
        <w:numPr>
          <w:ilvl w:val="0"/>
          <w:numId w:val="3"/>
        </w:numPr>
        <w:rPr>
          <w:rFonts w:ascii="Arial" w:eastAsia="Times New Roman" w:hAnsi="Arial" w:cs="Times New Roman"/>
          <w:sz w:val="22"/>
          <w:szCs w:val="22"/>
        </w:rPr>
      </w:pPr>
      <w:r w:rsidRPr="0061208E">
        <w:rPr>
          <w:rFonts w:ascii="Arial" w:eastAsia="Times New Roman" w:hAnsi="Arial" w:cs="Times New Roman"/>
          <w:sz w:val="22"/>
          <w:szCs w:val="22"/>
        </w:rPr>
        <w:t>Students will apply skills and knowledge to perform in the arts.  (Standard #1)</w:t>
      </w:r>
    </w:p>
    <w:p w14:paraId="72947E82" w14:textId="67F681AB" w:rsidR="006D46DD" w:rsidRDefault="006D46DD" w:rsidP="006D46DD">
      <w:pPr>
        <w:pStyle w:val="Normal1"/>
        <w:numPr>
          <w:ilvl w:val="0"/>
          <w:numId w:val="3"/>
        </w:numPr>
        <w:rPr>
          <w:rFonts w:ascii="Arial" w:hAnsi="Arial" w:cs="Times New Roman"/>
          <w:sz w:val="22"/>
          <w:szCs w:val="22"/>
        </w:rPr>
      </w:pPr>
      <w:r w:rsidRPr="0061208E">
        <w:rPr>
          <w:rFonts w:ascii="Arial" w:hAnsi="Arial" w:cs="Times New Roman"/>
          <w:sz w:val="22"/>
          <w:szCs w:val="22"/>
        </w:rPr>
        <w:t>Students will apply skills and knowledge to create in the arts.  (Standard #2)</w:t>
      </w:r>
    </w:p>
    <w:p w14:paraId="60F800A7" w14:textId="7C37A968" w:rsidR="00654F6F" w:rsidRPr="00654F6F" w:rsidRDefault="005B5BAA" w:rsidP="006D46DD">
      <w:pPr>
        <w:pStyle w:val="Normal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4F6F" w:rsidRPr="00654F6F">
        <w:rPr>
          <w:rFonts w:ascii="Arial" w:hAnsi="Arial" w:cs="Arial"/>
          <w:sz w:val="22"/>
          <w:szCs w:val="22"/>
        </w:rPr>
        <w:t>tudents will analyze, describe, and evaluate works of art.  (S</w:t>
      </w:r>
      <w:r w:rsidR="00654F6F" w:rsidRPr="00654F6F">
        <w:rPr>
          <w:rFonts w:ascii="Arial" w:hAnsi="Arial" w:cs="Arial"/>
          <w:sz w:val="22"/>
          <w:szCs w:val="22"/>
        </w:rPr>
        <w:t xml:space="preserve">tandard </w:t>
      </w:r>
      <w:r w:rsidR="00654F6F" w:rsidRPr="00654F6F">
        <w:rPr>
          <w:rFonts w:ascii="Arial" w:hAnsi="Arial" w:cs="Arial"/>
          <w:sz w:val="22"/>
          <w:szCs w:val="22"/>
        </w:rPr>
        <w:t>#3)</w:t>
      </w:r>
    </w:p>
    <w:p w14:paraId="24A15413" w14:textId="77777777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</w:p>
    <w:p w14:paraId="5C231433" w14:textId="0CC3A8CA" w:rsidR="00EB12CD" w:rsidRPr="0061208E" w:rsidRDefault="005976DD" w:rsidP="0069136F">
      <w:pPr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b/>
          <w:bCs/>
          <w:sz w:val="22"/>
          <w:szCs w:val="22"/>
          <w:u w:val="single"/>
        </w:rPr>
        <w:t>Daily participation</w:t>
      </w:r>
      <w:r w:rsidR="00EB12CD" w:rsidRPr="0061208E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EB12CD" w:rsidRPr="0061208E">
        <w:rPr>
          <w:rFonts w:ascii="Arial" w:hAnsi="Arial" w:cs="Arial"/>
          <w:sz w:val="22"/>
          <w:szCs w:val="22"/>
        </w:rPr>
        <w:t xml:space="preserve">  Positive classroom participation, cooperation, and attitude are key elements of productive rehearsals. Students should come prepared for class with a pencil, all music, their instrument, and a smiling face.  </w:t>
      </w:r>
      <w:r w:rsidR="00CE798D" w:rsidRPr="0061208E">
        <w:rPr>
          <w:rFonts w:ascii="Arial" w:hAnsi="Arial" w:cs="Arial"/>
          <w:b/>
          <w:bCs/>
          <w:sz w:val="22"/>
          <w:szCs w:val="22"/>
          <w:u w:val="single"/>
        </w:rPr>
        <w:t xml:space="preserve">Students receive </w:t>
      </w:r>
      <w:r w:rsidR="00E00E50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E798D" w:rsidRPr="0061208E">
        <w:rPr>
          <w:rFonts w:ascii="Arial" w:hAnsi="Arial" w:cs="Arial"/>
          <w:b/>
          <w:bCs/>
          <w:sz w:val="22"/>
          <w:szCs w:val="22"/>
          <w:u w:val="single"/>
        </w:rPr>
        <w:t xml:space="preserve"> points per class based on</w:t>
      </w:r>
      <w:r w:rsidR="00CE798D" w:rsidRPr="0061208E">
        <w:rPr>
          <w:rFonts w:ascii="Arial" w:hAnsi="Arial" w:cs="Arial"/>
          <w:sz w:val="22"/>
          <w:szCs w:val="22"/>
          <w:u w:val="single"/>
        </w:rPr>
        <w:t xml:space="preserve"> attendance, being prepared, participation, positive attitude, and cooperation</w:t>
      </w:r>
      <w:r w:rsidR="00CE798D" w:rsidRPr="0061208E">
        <w:rPr>
          <w:rFonts w:ascii="Arial" w:hAnsi="Arial" w:cs="Arial"/>
          <w:sz w:val="22"/>
          <w:szCs w:val="22"/>
        </w:rPr>
        <w:t xml:space="preserve">.  </w:t>
      </w:r>
    </w:p>
    <w:p w14:paraId="5CFC0B89" w14:textId="77777777" w:rsidR="00E00E50" w:rsidRDefault="00E00E50" w:rsidP="0069136F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14:paraId="48CAC450" w14:textId="087F7E1F" w:rsidR="00EB12CD" w:rsidRPr="0061208E" w:rsidRDefault="006829D2" w:rsidP="006913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i/>
          <w:sz w:val="22"/>
          <w:szCs w:val="22"/>
        </w:rPr>
        <w:t>*****</w:t>
      </w:r>
      <w:r w:rsidR="00EB12CD" w:rsidRPr="0061208E">
        <w:rPr>
          <w:rFonts w:ascii="Arial" w:hAnsi="Arial" w:cs="Arial"/>
          <w:i/>
          <w:sz w:val="22"/>
          <w:szCs w:val="22"/>
        </w:rPr>
        <w:t xml:space="preserve">Attendance and participation in any after school marching band practices, additional after school or seminar rehearsals, and sectionals will be required throughout the school year, and will earn the student </w:t>
      </w:r>
      <w:r w:rsidR="00285B25">
        <w:rPr>
          <w:rFonts w:ascii="Arial" w:hAnsi="Arial" w:cs="Arial"/>
          <w:i/>
          <w:sz w:val="22"/>
          <w:szCs w:val="22"/>
          <w:u w:val="single"/>
        </w:rPr>
        <w:t>10</w:t>
      </w:r>
      <w:r w:rsidR="00EB12CD" w:rsidRPr="0061208E">
        <w:rPr>
          <w:rFonts w:ascii="Arial" w:hAnsi="Arial" w:cs="Arial"/>
          <w:i/>
          <w:sz w:val="22"/>
          <w:szCs w:val="22"/>
          <w:u w:val="single"/>
        </w:rPr>
        <w:t xml:space="preserve"> points</w:t>
      </w:r>
      <w:r w:rsidR="00285B25">
        <w:rPr>
          <w:rFonts w:ascii="Arial" w:hAnsi="Arial" w:cs="Arial"/>
          <w:i/>
          <w:sz w:val="22"/>
          <w:szCs w:val="22"/>
          <w:u w:val="single"/>
        </w:rPr>
        <w:t xml:space="preserve"> (weighted x </w:t>
      </w:r>
      <w:r w:rsidR="00960C97">
        <w:rPr>
          <w:rFonts w:ascii="Arial" w:hAnsi="Arial" w:cs="Arial"/>
          <w:i/>
          <w:sz w:val="22"/>
          <w:szCs w:val="22"/>
          <w:u w:val="single"/>
        </w:rPr>
        <w:t>5)</w:t>
      </w:r>
      <w:r w:rsidR="00EB12CD" w:rsidRPr="0061208E">
        <w:rPr>
          <w:rFonts w:ascii="Arial" w:hAnsi="Arial" w:cs="Arial"/>
          <w:i/>
          <w:sz w:val="22"/>
          <w:szCs w:val="22"/>
          <w:u w:val="single"/>
        </w:rPr>
        <w:t xml:space="preserve"> toward their </w:t>
      </w:r>
      <w:proofErr w:type="gramStart"/>
      <w:r w:rsidR="00EB12CD" w:rsidRPr="0061208E">
        <w:rPr>
          <w:rFonts w:ascii="Arial" w:hAnsi="Arial" w:cs="Arial"/>
          <w:i/>
          <w:sz w:val="22"/>
          <w:szCs w:val="22"/>
          <w:u w:val="single"/>
        </w:rPr>
        <w:t>grade</w:t>
      </w:r>
      <w:r w:rsidR="001D4CA4" w:rsidRPr="0061208E">
        <w:rPr>
          <w:rFonts w:ascii="Arial" w:hAnsi="Arial" w:cs="Arial"/>
          <w:sz w:val="22"/>
          <w:szCs w:val="22"/>
        </w:rPr>
        <w:t>.</w:t>
      </w:r>
      <w:r w:rsidRPr="0061208E">
        <w:rPr>
          <w:rFonts w:ascii="Arial" w:hAnsi="Arial" w:cs="Arial"/>
          <w:sz w:val="22"/>
          <w:szCs w:val="22"/>
        </w:rPr>
        <w:t>*</w:t>
      </w:r>
      <w:proofErr w:type="gramEnd"/>
      <w:r w:rsidRPr="0061208E">
        <w:rPr>
          <w:rFonts w:ascii="Arial" w:hAnsi="Arial" w:cs="Arial"/>
          <w:sz w:val="22"/>
          <w:szCs w:val="22"/>
        </w:rPr>
        <w:t>****</w:t>
      </w:r>
    </w:p>
    <w:p w14:paraId="25DA1E76" w14:textId="77777777" w:rsidR="00EB12CD" w:rsidRPr="0061208E" w:rsidRDefault="00EB12CD" w:rsidP="0069136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CF4FD6" w14:textId="1B55C3C6" w:rsidR="00EB12CD" w:rsidRPr="0061208E" w:rsidRDefault="0070175C" w:rsidP="0069136F">
      <w:pPr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b/>
          <w:bCs/>
          <w:sz w:val="22"/>
          <w:szCs w:val="22"/>
          <w:u w:val="single"/>
        </w:rPr>
        <w:t>Playing tests</w:t>
      </w:r>
      <w:r w:rsidR="00EB12CD" w:rsidRPr="0061208E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61208E">
        <w:rPr>
          <w:rFonts w:ascii="Arial" w:hAnsi="Arial" w:cs="Arial"/>
          <w:sz w:val="22"/>
          <w:szCs w:val="22"/>
        </w:rPr>
        <w:t xml:space="preserve">  All playing test</w:t>
      </w:r>
      <w:r w:rsidR="00EB12CD" w:rsidRPr="0061208E">
        <w:rPr>
          <w:rFonts w:ascii="Arial" w:hAnsi="Arial" w:cs="Arial"/>
          <w:sz w:val="22"/>
          <w:szCs w:val="22"/>
        </w:rPr>
        <w:t xml:space="preserve">s are worth </w:t>
      </w:r>
      <w:r w:rsidR="00960C97">
        <w:rPr>
          <w:rFonts w:ascii="Arial" w:hAnsi="Arial" w:cs="Arial"/>
          <w:sz w:val="22"/>
          <w:szCs w:val="22"/>
        </w:rPr>
        <w:t>1</w:t>
      </w:r>
      <w:r w:rsidR="00EB12CD" w:rsidRPr="0061208E">
        <w:rPr>
          <w:rFonts w:ascii="Arial" w:hAnsi="Arial" w:cs="Arial"/>
          <w:sz w:val="22"/>
          <w:szCs w:val="22"/>
        </w:rPr>
        <w:t>0 points</w:t>
      </w:r>
      <w:r w:rsidR="00960C97">
        <w:rPr>
          <w:rFonts w:ascii="Arial" w:hAnsi="Arial" w:cs="Arial"/>
          <w:sz w:val="22"/>
          <w:szCs w:val="22"/>
        </w:rPr>
        <w:t xml:space="preserve"> (weighted x </w:t>
      </w:r>
      <w:r w:rsidR="002B3C0D">
        <w:rPr>
          <w:rFonts w:ascii="Arial" w:hAnsi="Arial" w:cs="Arial"/>
          <w:sz w:val="22"/>
          <w:szCs w:val="22"/>
        </w:rPr>
        <w:t>5)</w:t>
      </w:r>
      <w:r w:rsidR="00EB12CD" w:rsidRPr="0061208E">
        <w:rPr>
          <w:rFonts w:ascii="Arial" w:hAnsi="Arial" w:cs="Arial"/>
          <w:sz w:val="22"/>
          <w:szCs w:val="22"/>
        </w:rPr>
        <w:t xml:space="preserve">.  These </w:t>
      </w:r>
      <w:r w:rsidR="00440815">
        <w:rPr>
          <w:rFonts w:ascii="Arial" w:hAnsi="Arial" w:cs="Arial"/>
          <w:sz w:val="22"/>
          <w:szCs w:val="22"/>
        </w:rPr>
        <w:t>test</w:t>
      </w:r>
      <w:bookmarkStart w:id="0" w:name="_GoBack"/>
      <w:bookmarkEnd w:id="0"/>
      <w:r w:rsidR="00EB12CD" w:rsidRPr="0061208E">
        <w:rPr>
          <w:rFonts w:ascii="Arial" w:hAnsi="Arial" w:cs="Arial"/>
          <w:sz w:val="22"/>
          <w:szCs w:val="22"/>
        </w:rPr>
        <w:t>s will determine the proficiency of individuals on scales and/or mus</w:t>
      </w:r>
      <w:r w:rsidR="0077796E">
        <w:rPr>
          <w:rFonts w:ascii="Arial" w:hAnsi="Arial" w:cs="Arial"/>
          <w:sz w:val="22"/>
          <w:szCs w:val="22"/>
        </w:rPr>
        <w:t>ical excerpts.  Grades are determined</w:t>
      </w:r>
      <w:r w:rsidR="00EB12CD" w:rsidRPr="0061208E">
        <w:rPr>
          <w:rFonts w:ascii="Arial" w:hAnsi="Arial" w:cs="Arial"/>
          <w:sz w:val="22"/>
          <w:szCs w:val="22"/>
        </w:rPr>
        <w:t xml:space="preserve"> based upon the accuracy of the </w:t>
      </w:r>
      <w:r w:rsidR="00872488">
        <w:rPr>
          <w:rFonts w:ascii="Arial" w:hAnsi="Arial" w:cs="Arial"/>
          <w:sz w:val="22"/>
          <w:szCs w:val="22"/>
        </w:rPr>
        <w:t xml:space="preserve">key elements of </w:t>
      </w:r>
      <w:r w:rsidR="00E9127E">
        <w:rPr>
          <w:rFonts w:ascii="Arial" w:hAnsi="Arial" w:cs="Arial"/>
          <w:sz w:val="22"/>
          <w:szCs w:val="22"/>
        </w:rPr>
        <w:t xml:space="preserve">music which are </w:t>
      </w:r>
      <w:r w:rsidR="00E9127E" w:rsidRPr="00E9127E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0A46CA" w:rsidRPr="00E9127E">
        <w:rPr>
          <w:rFonts w:ascii="Arial" w:hAnsi="Arial" w:cs="Arial"/>
          <w:b/>
          <w:bCs/>
          <w:sz w:val="22"/>
          <w:szCs w:val="22"/>
          <w:u w:val="single"/>
        </w:rPr>
        <w:t xml:space="preserve">one, articulation, rhythmic accuracy, pitch accuracy, </w:t>
      </w:r>
      <w:r w:rsidR="00872488" w:rsidRPr="00E9127E">
        <w:rPr>
          <w:rFonts w:ascii="Arial" w:hAnsi="Arial" w:cs="Arial"/>
          <w:b/>
          <w:bCs/>
          <w:sz w:val="22"/>
          <w:szCs w:val="22"/>
          <w:u w:val="single"/>
        </w:rPr>
        <w:t>dynamic contrast, and overall musicianship</w:t>
      </w:r>
      <w:r w:rsidR="00E9127E" w:rsidRPr="00E9127E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E9127E" w:rsidRPr="00E9127E">
        <w:rPr>
          <w:rFonts w:ascii="Arial" w:hAnsi="Arial" w:cs="Arial"/>
          <w:b/>
          <w:bCs/>
          <w:sz w:val="22"/>
          <w:szCs w:val="22"/>
        </w:rPr>
        <w:t xml:space="preserve">  </w:t>
      </w:r>
      <w:r w:rsidR="00EB12CD" w:rsidRPr="0061208E">
        <w:rPr>
          <w:rFonts w:ascii="Arial" w:hAnsi="Arial" w:cs="Arial"/>
          <w:sz w:val="22"/>
          <w:szCs w:val="22"/>
        </w:rPr>
        <w:t>Missed playing exams can be made up after class, during lunch periods, or after school, upon the student’s arrangement with the band director.</w:t>
      </w:r>
    </w:p>
    <w:p w14:paraId="1B369CB6" w14:textId="77777777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</w:p>
    <w:p w14:paraId="1926AF09" w14:textId="37332790" w:rsidR="00EB12CD" w:rsidRPr="0061208E" w:rsidRDefault="00C330DE" w:rsidP="0069136F">
      <w:pPr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b/>
          <w:bCs/>
          <w:sz w:val="22"/>
          <w:szCs w:val="22"/>
          <w:u w:val="single"/>
        </w:rPr>
        <w:t>Concerts/recitals</w:t>
      </w:r>
      <w:r w:rsidR="00EB12CD" w:rsidRPr="0061208E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EB12CD" w:rsidRPr="0061208E">
        <w:rPr>
          <w:rFonts w:ascii="Arial" w:hAnsi="Arial" w:cs="Arial"/>
          <w:sz w:val="22"/>
          <w:szCs w:val="22"/>
        </w:rPr>
        <w:t xml:space="preserve">  </w:t>
      </w:r>
      <w:r w:rsidR="00EB12CD" w:rsidRPr="0061208E">
        <w:rPr>
          <w:rFonts w:ascii="Arial" w:hAnsi="Arial" w:cs="Arial"/>
          <w:b/>
          <w:bCs/>
          <w:sz w:val="22"/>
          <w:szCs w:val="22"/>
        </w:rPr>
        <w:t>CONCERT ATTENDANCE IS REQUIRED!</w:t>
      </w:r>
      <w:r w:rsidR="00EB12CD" w:rsidRPr="0061208E">
        <w:rPr>
          <w:rFonts w:ascii="Arial" w:hAnsi="Arial" w:cs="Arial"/>
          <w:sz w:val="22"/>
          <w:szCs w:val="22"/>
        </w:rPr>
        <w:t xml:space="preserve">  The performances are the culmination of the student’s work during the grading period or semester, and therefore, are considered to be a major test grade, such as a final exam.  </w:t>
      </w:r>
      <w:r w:rsidR="00EB12CD" w:rsidRPr="0061208E">
        <w:rPr>
          <w:rFonts w:ascii="Arial" w:hAnsi="Arial" w:cs="Arial"/>
          <w:sz w:val="22"/>
          <w:szCs w:val="22"/>
          <w:u w:val="single"/>
        </w:rPr>
        <w:t xml:space="preserve">Attendance </w:t>
      </w:r>
      <w:r w:rsidR="007215A2" w:rsidRPr="0061208E">
        <w:rPr>
          <w:rFonts w:ascii="Arial" w:hAnsi="Arial" w:cs="Arial"/>
          <w:sz w:val="22"/>
          <w:szCs w:val="22"/>
          <w:u w:val="single"/>
        </w:rPr>
        <w:t xml:space="preserve">to </w:t>
      </w:r>
      <w:r w:rsidR="00EB12CD" w:rsidRPr="0061208E">
        <w:rPr>
          <w:rFonts w:ascii="Arial" w:hAnsi="Arial" w:cs="Arial"/>
          <w:sz w:val="22"/>
          <w:szCs w:val="22"/>
          <w:u w:val="single"/>
        </w:rPr>
        <w:t xml:space="preserve">and performance </w:t>
      </w:r>
      <w:r w:rsidR="007215A2" w:rsidRPr="0061208E">
        <w:rPr>
          <w:rFonts w:ascii="Arial" w:hAnsi="Arial" w:cs="Arial"/>
          <w:sz w:val="22"/>
          <w:szCs w:val="22"/>
          <w:u w:val="single"/>
        </w:rPr>
        <w:t>in</w:t>
      </w:r>
      <w:r w:rsidR="00EB12CD" w:rsidRPr="0061208E">
        <w:rPr>
          <w:rFonts w:ascii="Arial" w:hAnsi="Arial" w:cs="Arial"/>
          <w:sz w:val="22"/>
          <w:szCs w:val="22"/>
          <w:u w:val="single"/>
        </w:rPr>
        <w:t xml:space="preserve"> all concerts and shows will earn the student </w:t>
      </w:r>
      <w:r w:rsidR="00EA3112">
        <w:rPr>
          <w:rFonts w:ascii="Arial" w:hAnsi="Arial" w:cs="Arial"/>
          <w:sz w:val="22"/>
          <w:szCs w:val="22"/>
          <w:u w:val="single"/>
        </w:rPr>
        <w:t>10 points (weighted x 10)</w:t>
      </w:r>
      <w:r w:rsidR="00EB12CD" w:rsidRPr="0061208E">
        <w:rPr>
          <w:rFonts w:ascii="Arial" w:hAnsi="Arial" w:cs="Arial"/>
          <w:sz w:val="22"/>
          <w:szCs w:val="22"/>
          <w:u w:val="single"/>
        </w:rPr>
        <w:t>.</w:t>
      </w:r>
      <w:r w:rsidR="00EB12CD" w:rsidRPr="0061208E">
        <w:rPr>
          <w:rFonts w:ascii="Arial" w:hAnsi="Arial" w:cs="Arial"/>
          <w:sz w:val="22"/>
          <w:szCs w:val="22"/>
        </w:rPr>
        <w:t xml:space="preserve">  If a student misses a performance for any reason</w:t>
      </w:r>
      <w:r w:rsidR="007215A2" w:rsidRPr="0061208E">
        <w:rPr>
          <w:rFonts w:ascii="Arial" w:hAnsi="Arial" w:cs="Arial"/>
          <w:sz w:val="22"/>
          <w:szCs w:val="22"/>
        </w:rPr>
        <w:t xml:space="preserve"> other than illness or family emergency, the student will receive a “zero” for the performance</w:t>
      </w:r>
      <w:r w:rsidR="00EB12CD" w:rsidRPr="0061208E">
        <w:rPr>
          <w:rFonts w:ascii="Arial" w:hAnsi="Arial" w:cs="Arial"/>
          <w:sz w:val="22"/>
          <w:szCs w:val="22"/>
        </w:rPr>
        <w:t>.</w:t>
      </w:r>
      <w:r w:rsidR="007215A2" w:rsidRPr="0061208E">
        <w:rPr>
          <w:rFonts w:ascii="Arial" w:hAnsi="Arial" w:cs="Arial"/>
          <w:sz w:val="22"/>
          <w:szCs w:val="22"/>
        </w:rPr>
        <w:t xml:space="preserve">  The student is responsible for doing extra credit to earn recovery points for any missed performances.</w:t>
      </w:r>
    </w:p>
    <w:p w14:paraId="7C15B998" w14:textId="77777777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</w:p>
    <w:p w14:paraId="687DE770" w14:textId="3800698E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b/>
          <w:bCs/>
          <w:sz w:val="22"/>
          <w:szCs w:val="22"/>
          <w:u w:val="single"/>
        </w:rPr>
        <w:t>Written assignments:</w:t>
      </w:r>
      <w:r w:rsidRPr="0061208E">
        <w:rPr>
          <w:rFonts w:ascii="Arial" w:hAnsi="Arial" w:cs="Arial"/>
          <w:sz w:val="22"/>
          <w:szCs w:val="22"/>
        </w:rPr>
        <w:t xml:space="preserve">  During class periods, there are often handouts, worksheets, writing assignments, and/or written tests administered for teaching purposes.  These are assigned point values, which are figured into the total points at the end of the card marking period.</w:t>
      </w:r>
      <w:r w:rsidR="00CD5BC0" w:rsidRPr="0061208E">
        <w:rPr>
          <w:rFonts w:ascii="Arial" w:hAnsi="Arial" w:cs="Arial"/>
          <w:sz w:val="22"/>
          <w:szCs w:val="22"/>
        </w:rPr>
        <w:t xml:space="preserve">  A written </w:t>
      </w:r>
      <w:r w:rsidR="00CD5BC0" w:rsidRPr="0061208E">
        <w:rPr>
          <w:rFonts w:ascii="Arial" w:hAnsi="Arial" w:cs="Arial"/>
          <w:b/>
          <w:i/>
          <w:sz w:val="22"/>
          <w:szCs w:val="22"/>
        </w:rPr>
        <w:t xml:space="preserve">final exam </w:t>
      </w:r>
      <w:r w:rsidR="00E3211E" w:rsidRPr="0061208E">
        <w:rPr>
          <w:rFonts w:ascii="Arial" w:hAnsi="Arial" w:cs="Arial"/>
          <w:sz w:val="22"/>
          <w:szCs w:val="22"/>
        </w:rPr>
        <w:t xml:space="preserve">may be </w:t>
      </w:r>
      <w:r w:rsidR="00CD5BC0" w:rsidRPr="0061208E">
        <w:rPr>
          <w:rFonts w:ascii="Arial" w:hAnsi="Arial" w:cs="Arial"/>
          <w:sz w:val="22"/>
          <w:szCs w:val="22"/>
        </w:rPr>
        <w:t xml:space="preserve">given at the end of each </w:t>
      </w:r>
      <w:r w:rsidR="00CD5BC0" w:rsidRPr="0061208E">
        <w:rPr>
          <w:rFonts w:ascii="Arial" w:hAnsi="Arial" w:cs="Arial"/>
          <w:b/>
          <w:i/>
          <w:sz w:val="22"/>
          <w:szCs w:val="22"/>
        </w:rPr>
        <w:t>semester.</w:t>
      </w:r>
    </w:p>
    <w:p w14:paraId="4124B131" w14:textId="77777777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</w:p>
    <w:p w14:paraId="37AE8828" w14:textId="77777777" w:rsidR="00EB12CD" w:rsidRPr="0061208E" w:rsidRDefault="00EB12CD" w:rsidP="0069136F">
      <w:pPr>
        <w:jc w:val="both"/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b/>
          <w:bCs/>
          <w:sz w:val="22"/>
          <w:szCs w:val="22"/>
          <w:u w:val="single"/>
        </w:rPr>
        <w:t>Extra credit:</w:t>
      </w:r>
      <w:r w:rsidRPr="0061208E">
        <w:rPr>
          <w:rFonts w:ascii="Arial" w:hAnsi="Arial" w:cs="Arial"/>
          <w:sz w:val="22"/>
          <w:szCs w:val="22"/>
        </w:rPr>
        <w:t xml:space="preserve">  Extra credit can be earned by each student for participation in Solo &amp; Ensemble festival, private lessons, after school rehearsals, demonstrations for recruitment, attending concerts outside of school, </w:t>
      </w:r>
      <w:r w:rsidR="00A035F2" w:rsidRPr="0061208E">
        <w:rPr>
          <w:rFonts w:ascii="Arial" w:hAnsi="Arial" w:cs="Arial"/>
          <w:sz w:val="22"/>
          <w:szCs w:val="22"/>
        </w:rPr>
        <w:t xml:space="preserve">Pep Bands, </w:t>
      </w:r>
      <w:r w:rsidRPr="0061208E">
        <w:rPr>
          <w:rFonts w:ascii="Arial" w:hAnsi="Arial" w:cs="Arial"/>
          <w:sz w:val="22"/>
          <w:szCs w:val="22"/>
        </w:rPr>
        <w:t xml:space="preserve">and </w:t>
      </w:r>
      <w:r w:rsidR="00A035F2" w:rsidRPr="0061208E">
        <w:rPr>
          <w:rFonts w:ascii="Arial" w:hAnsi="Arial" w:cs="Arial"/>
          <w:sz w:val="22"/>
          <w:szCs w:val="22"/>
        </w:rPr>
        <w:t xml:space="preserve">any </w:t>
      </w:r>
      <w:r w:rsidRPr="0061208E">
        <w:rPr>
          <w:rFonts w:ascii="Arial" w:hAnsi="Arial" w:cs="Arial"/>
          <w:sz w:val="22"/>
          <w:szCs w:val="22"/>
        </w:rPr>
        <w:t>extra performances beyond the required performances for the year.</w:t>
      </w:r>
    </w:p>
    <w:p w14:paraId="3DAA3AD3" w14:textId="77777777" w:rsidR="00EB12CD" w:rsidRPr="0061208E" w:rsidRDefault="00EB12CD">
      <w:pPr>
        <w:rPr>
          <w:rFonts w:ascii="Arial" w:hAnsi="Arial" w:cs="Arial"/>
          <w:sz w:val="22"/>
          <w:szCs w:val="22"/>
        </w:rPr>
      </w:pPr>
    </w:p>
    <w:p w14:paraId="469F97C1" w14:textId="77777777" w:rsidR="00EB12CD" w:rsidRPr="0061208E" w:rsidRDefault="00EB12CD">
      <w:pPr>
        <w:rPr>
          <w:rFonts w:ascii="Arial" w:hAnsi="Arial" w:cs="Arial"/>
          <w:sz w:val="22"/>
          <w:szCs w:val="22"/>
        </w:rPr>
      </w:pPr>
      <w:r w:rsidRPr="0061208E">
        <w:rPr>
          <w:rFonts w:ascii="Arial" w:hAnsi="Arial" w:cs="Arial"/>
          <w:sz w:val="22"/>
          <w:szCs w:val="22"/>
        </w:rPr>
        <w:t xml:space="preserve">____________________________ </w:t>
      </w:r>
      <w:r w:rsidRPr="0061208E">
        <w:rPr>
          <w:rFonts w:ascii="Arial" w:hAnsi="Arial" w:cs="Arial"/>
          <w:sz w:val="22"/>
          <w:szCs w:val="22"/>
        </w:rPr>
        <w:tab/>
      </w:r>
      <w:r w:rsidRPr="0061208E">
        <w:rPr>
          <w:rFonts w:ascii="Arial" w:hAnsi="Arial" w:cs="Arial"/>
          <w:sz w:val="22"/>
          <w:szCs w:val="22"/>
        </w:rPr>
        <w:tab/>
      </w:r>
      <w:r w:rsidR="007215A2" w:rsidRPr="0061208E">
        <w:rPr>
          <w:rFonts w:ascii="Arial" w:hAnsi="Arial" w:cs="Arial"/>
          <w:sz w:val="22"/>
          <w:szCs w:val="22"/>
        </w:rPr>
        <w:tab/>
      </w:r>
      <w:r w:rsidRPr="0061208E">
        <w:rPr>
          <w:rFonts w:ascii="Arial" w:hAnsi="Arial" w:cs="Arial"/>
          <w:sz w:val="22"/>
          <w:szCs w:val="22"/>
        </w:rPr>
        <w:t>____________________________</w:t>
      </w:r>
    </w:p>
    <w:p w14:paraId="738D9E8D" w14:textId="179816AD" w:rsidR="00EB12CD" w:rsidRPr="007215A2" w:rsidRDefault="00EB12CD">
      <w:pPr>
        <w:rPr>
          <w:rFonts w:ascii="Arial" w:hAnsi="Arial" w:cs="Arial"/>
          <w:b/>
        </w:rPr>
      </w:pPr>
      <w:r w:rsidRPr="0061208E">
        <w:rPr>
          <w:rFonts w:ascii="Arial" w:hAnsi="Arial" w:cs="Arial"/>
          <w:b/>
          <w:sz w:val="22"/>
          <w:szCs w:val="22"/>
        </w:rPr>
        <w:t>Parent’s Signature</w:t>
      </w:r>
      <w:r w:rsidRPr="0061208E">
        <w:rPr>
          <w:rFonts w:ascii="Arial" w:hAnsi="Arial" w:cs="Arial"/>
          <w:b/>
          <w:sz w:val="22"/>
          <w:szCs w:val="22"/>
        </w:rPr>
        <w:tab/>
      </w:r>
      <w:r w:rsidRPr="0061208E">
        <w:rPr>
          <w:rFonts w:ascii="Arial" w:hAnsi="Arial" w:cs="Arial"/>
          <w:b/>
          <w:sz w:val="22"/>
          <w:szCs w:val="22"/>
        </w:rPr>
        <w:tab/>
      </w:r>
      <w:r w:rsidRPr="0061208E">
        <w:rPr>
          <w:rFonts w:ascii="Arial" w:hAnsi="Arial" w:cs="Arial"/>
          <w:b/>
          <w:sz w:val="22"/>
          <w:szCs w:val="22"/>
        </w:rPr>
        <w:tab/>
      </w:r>
      <w:r w:rsidRPr="0061208E">
        <w:rPr>
          <w:rFonts w:ascii="Arial" w:hAnsi="Arial" w:cs="Arial"/>
          <w:b/>
          <w:sz w:val="22"/>
          <w:szCs w:val="22"/>
        </w:rPr>
        <w:tab/>
      </w:r>
      <w:r w:rsidRPr="0061208E">
        <w:rPr>
          <w:rFonts w:ascii="Arial" w:hAnsi="Arial" w:cs="Arial"/>
          <w:b/>
          <w:sz w:val="22"/>
          <w:szCs w:val="22"/>
        </w:rPr>
        <w:tab/>
        <w:t>Student’s Signature</w:t>
      </w:r>
      <w:r w:rsidRPr="0061208E">
        <w:rPr>
          <w:rFonts w:ascii="Arial" w:hAnsi="Arial" w:cs="Arial"/>
          <w:b/>
          <w:sz w:val="22"/>
          <w:szCs w:val="22"/>
        </w:rPr>
        <w:tab/>
      </w:r>
      <w:r w:rsidRPr="007215A2">
        <w:rPr>
          <w:rFonts w:ascii="Arial" w:hAnsi="Arial" w:cs="Arial"/>
          <w:b/>
        </w:rPr>
        <w:tab/>
      </w:r>
      <w:r w:rsidRPr="007215A2">
        <w:rPr>
          <w:rFonts w:ascii="Arial" w:hAnsi="Arial" w:cs="Arial"/>
          <w:b/>
        </w:rPr>
        <w:tab/>
      </w:r>
    </w:p>
    <w:sectPr w:rsidR="00EB12CD" w:rsidRPr="007215A2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ECE3" w14:textId="77777777" w:rsidR="00344B93" w:rsidRDefault="00344B93" w:rsidP="00344B93">
      <w:r>
        <w:separator/>
      </w:r>
    </w:p>
  </w:endnote>
  <w:endnote w:type="continuationSeparator" w:id="0">
    <w:p w14:paraId="364FE50F" w14:textId="77777777" w:rsidR="00344B93" w:rsidRDefault="00344B93" w:rsidP="003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C07A" w14:textId="77777777" w:rsidR="00344B93" w:rsidRDefault="00344B93" w:rsidP="00344B93">
      <w:r>
        <w:separator/>
      </w:r>
    </w:p>
  </w:footnote>
  <w:footnote w:type="continuationSeparator" w:id="0">
    <w:p w14:paraId="7A8B5BB5" w14:textId="77777777" w:rsidR="00344B93" w:rsidRDefault="00344B93" w:rsidP="003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8D9B" w14:textId="743A6CAC" w:rsidR="00344B93" w:rsidRPr="00344B93" w:rsidRDefault="00344B93" w:rsidP="00344B93">
    <w:pPr>
      <w:pStyle w:val="Header"/>
      <w:jc w:val="center"/>
      <w:rPr>
        <w:rFonts w:ascii="Arial" w:hAnsi="Arial"/>
        <w:b/>
        <w:sz w:val="32"/>
        <w:szCs w:val="32"/>
      </w:rPr>
    </w:pPr>
    <w:r w:rsidRPr="00344B93">
      <w:rPr>
        <w:rFonts w:ascii="Arial" w:hAnsi="Arial"/>
        <w:b/>
        <w:sz w:val="32"/>
        <w:szCs w:val="32"/>
      </w:rPr>
      <w:t>FRASER HIGH SCHOOL BAND</w:t>
    </w:r>
  </w:p>
  <w:p w14:paraId="5A39BDFD" w14:textId="0067F38E" w:rsidR="00344B93" w:rsidRPr="00344B93" w:rsidRDefault="00344B93" w:rsidP="00344B93">
    <w:pPr>
      <w:pStyle w:val="Header"/>
      <w:jc w:val="center"/>
      <w:rPr>
        <w:rFonts w:ascii="Arial" w:hAnsi="Arial"/>
        <w:b/>
        <w:sz w:val="32"/>
        <w:szCs w:val="32"/>
      </w:rPr>
    </w:pPr>
    <w:r w:rsidRPr="00344B93">
      <w:rPr>
        <w:rFonts w:ascii="Arial" w:hAnsi="Arial"/>
        <w:b/>
        <w:sz w:val="32"/>
        <w:szCs w:val="32"/>
      </w:rPr>
      <w:t>GRADE EVALUATION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10F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7075"/>
    <w:multiLevelType w:val="hybridMultilevel"/>
    <w:tmpl w:val="1A7E9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8325F4"/>
    <w:multiLevelType w:val="hybridMultilevel"/>
    <w:tmpl w:val="AF72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C0"/>
    <w:rsid w:val="0005606D"/>
    <w:rsid w:val="000A46CA"/>
    <w:rsid w:val="001D39F4"/>
    <w:rsid w:val="001D4CA4"/>
    <w:rsid w:val="00285B25"/>
    <w:rsid w:val="00286F61"/>
    <w:rsid w:val="002B3C0D"/>
    <w:rsid w:val="002E0956"/>
    <w:rsid w:val="00344B93"/>
    <w:rsid w:val="00440815"/>
    <w:rsid w:val="00596257"/>
    <w:rsid w:val="005976DD"/>
    <w:rsid w:val="005B5BAA"/>
    <w:rsid w:val="0061208E"/>
    <w:rsid w:val="00654F6F"/>
    <w:rsid w:val="006829D2"/>
    <w:rsid w:val="0069136F"/>
    <w:rsid w:val="006D46DD"/>
    <w:rsid w:val="006E3339"/>
    <w:rsid w:val="0070175C"/>
    <w:rsid w:val="007215A2"/>
    <w:rsid w:val="0077796E"/>
    <w:rsid w:val="007911DA"/>
    <w:rsid w:val="00872488"/>
    <w:rsid w:val="00952B2D"/>
    <w:rsid w:val="00960C97"/>
    <w:rsid w:val="00A035F2"/>
    <w:rsid w:val="00A61D10"/>
    <w:rsid w:val="00C330DE"/>
    <w:rsid w:val="00CD5BC0"/>
    <w:rsid w:val="00CE798D"/>
    <w:rsid w:val="00E00E50"/>
    <w:rsid w:val="00E3211E"/>
    <w:rsid w:val="00E9127E"/>
    <w:rsid w:val="00EA3112"/>
    <w:rsid w:val="00E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AD41A"/>
  <w14:defaultImageDpi w14:val="300"/>
  <w15:docId w15:val="{A30AEAF4-6E6D-A04E-ABAE-A3E8222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6"/>
    </w:rPr>
  </w:style>
  <w:style w:type="paragraph" w:styleId="Header">
    <w:name w:val="header"/>
    <w:basedOn w:val="Normal"/>
    <w:link w:val="HeaderChar"/>
    <w:rsid w:val="00344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B93"/>
    <w:rPr>
      <w:sz w:val="24"/>
      <w:szCs w:val="24"/>
    </w:rPr>
  </w:style>
  <w:style w:type="paragraph" w:styleId="Footer">
    <w:name w:val="footer"/>
    <w:basedOn w:val="Normal"/>
    <w:link w:val="FooterChar"/>
    <w:rsid w:val="00344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B93"/>
    <w:rPr>
      <w:sz w:val="24"/>
      <w:szCs w:val="24"/>
    </w:rPr>
  </w:style>
  <w:style w:type="paragraph" w:styleId="ListParagraph">
    <w:name w:val="List Paragraph"/>
    <w:basedOn w:val="Normal"/>
    <w:uiPriority w:val="72"/>
    <w:rsid w:val="006D46DD"/>
    <w:pPr>
      <w:ind w:left="720"/>
      <w:contextualSpacing/>
    </w:pPr>
  </w:style>
  <w:style w:type="paragraph" w:customStyle="1" w:styleId="Normal1">
    <w:name w:val="Normal1"/>
    <w:rsid w:val="006D46DD"/>
    <w:pPr>
      <w:spacing w:line="276" w:lineRule="auto"/>
    </w:pPr>
    <w:rPr>
      <w:rFonts w:ascii="Quattrocento" w:eastAsia="Quattrocento" w:hAnsi="Quattrocento" w:cs="Quattrocen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 BAND</vt:lpstr>
    </vt:vector>
  </TitlesOfParts>
  <Company>FHS Band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 BAND</dc:title>
  <dc:subject/>
  <dc:creator>FHS Band</dc:creator>
  <cp:keywords/>
  <cp:lastModifiedBy>Rodgers, James</cp:lastModifiedBy>
  <cp:revision>16</cp:revision>
  <cp:lastPrinted>2002-08-26T13:59:00Z</cp:lastPrinted>
  <dcterms:created xsi:type="dcterms:W3CDTF">2019-09-10T11:01:00Z</dcterms:created>
  <dcterms:modified xsi:type="dcterms:W3CDTF">2019-09-10T17:03:00Z</dcterms:modified>
</cp:coreProperties>
</file>